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5" w:themeTint="66"/>
  <w:body>
    <w:p w:rsidR="003261F7" w:rsidRDefault="003261F7" w:rsidP="003261F7">
      <w:pPr>
        <w:pStyle w:val="ConsPlusNormal"/>
        <w:jc w:val="right"/>
        <w:outlineLvl w:val="1"/>
      </w:pPr>
      <w:r>
        <w:t>Приложение N 7</w:t>
      </w:r>
    </w:p>
    <w:p w:rsidR="003261F7" w:rsidRDefault="003261F7" w:rsidP="003261F7">
      <w:pPr>
        <w:pStyle w:val="ConsPlusNormal"/>
        <w:jc w:val="right"/>
      </w:pPr>
      <w:r>
        <w:t>к СанПиН 2.3/2.4.3590-20</w:t>
      </w:r>
    </w:p>
    <w:p w:rsidR="003261F7" w:rsidRDefault="003261F7" w:rsidP="003261F7">
      <w:pPr>
        <w:pStyle w:val="ConsPlusNormal"/>
        <w:jc w:val="both"/>
      </w:pPr>
    </w:p>
    <w:p w:rsidR="003261F7" w:rsidRDefault="003261F7" w:rsidP="003261F7">
      <w:pPr>
        <w:pStyle w:val="ConsPlusNormal"/>
        <w:jc w:val="both"/>
      </w:pPr>
    </w:p>
    <w:p w:rsidR="00520945" w:rsidRDefault="00520945" w:rsidP="00520945">
      <w:pPr>
        <w:pStyle w:val="ConsPlusTitle"/>
        <w:jc w:val="center"/>
      </w:pPr>
      <w:r>
        <w:t>СРЕДНЕСУТОЧНЫЕ НАБОРЫ ПИЩЕВОЙ ПРОДУКЦИИ (МИНИМАЛЬНЫЕ)</w:t>
      </w:r>
    </w:p>
    <w:p w:rsidR="003261F7" w:rsidRPr="003261F7" w:rsidRDefault="00520945" w:rsidP="00520945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детей до 7-ми </w:t>
      </w:r>
      <w:r w:rsidR="003261F7" w:rsidRPr="003261F7">
        <w:rPr>
          <w:sz w:val="22"/>
          <w:szCs w:val="22"/>
        </w:rPr>
        <w:t>лет (в нетто г, мл на 1 ребенка в сутки)</w:t>
      </w:r>
    </w:p>
    <w:p w:rsidR="003261F7" w:rsidRDefault="003261F7" w:rsidP="003261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3"/>
        <w:gridCol w:w="1134"/>
        <w:gridCol w:w="1134"/>
      </w:tblGrid>
      <w:tr w:rsidR="003261F7" w:rsidTr="007A1E6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3261F7" w:rsidTr="007A1E6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3 - 7 лет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Молоко, молочная и кисломолочная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450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Творог (5% - 9% м.д.ж.)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40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11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6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55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Птица (куры, цыплята-бройлеры, индейка - потрошеная, 1 кат.)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24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25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37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Яйцо,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140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220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100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Сухофрукты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11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Соки фруктовые и овощные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100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Витаминизированные напитки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50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50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80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Крупы, бобовые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43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12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29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21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11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1F7" w:rsidRDefault="003261F7" w:rsidP="007A1E67">
            <w:pPr>
              <w:pStyle w:val="ConsPlusNormal"/>
            </w:pPr>
            <w:r>
              <w:t>Чай</w:t>
            </w:r>
            <w:r>
              <w:t xml:space="preserve"> (заварка)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0,6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1F7" w:rsidRDefault="003261F7" w:rsidP="007A1E67">
            <w:pPr>
              <w:pStyle w:val="ConsPlusNormal"/>
            </w:pPr>
            <w:r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0,6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7" w:rsidRDefault="003261F7" w:rsidP="007A1E67">
            <w:pPr>
              <w:pStyle w:val="ConsPlusNormal"/>
            </w:pPr>
            <w:r>
              <w:t>Кофейный напиток</w:t>
            </w:r>
            <w:r>
              <w:t xml:space="preserve"> (зерновой, порошок)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1,2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1F7" w:rsidRDefault="003261F7" w:rsidP="007A1E67">
            <w:pPr>
              <w:pStyle w:val="ConsPlusNormal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30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1F7" w:rsidRDefault="003261F7" w:rsidP="007A1E67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0,5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1F7" w:rsidRDefault="003261F7" w:rsidP="007A1E67">
            <w:pPr>
              <w:pStyle w:val="ConsPlusNormal"/>
            </w:pPr>
            <w:r>
              <w:t>Крахмал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</w:t>
            </w:r>
          </w:p>
        </w:tc>
      </w:tr>
      <w:tr w:rsidR="003261F7" w:rsidTr="007A1E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7" w:rsidRDefault="003261F7" w:rsidP="007A1E67">
            <w:pPr>
              <w:pStyle w:val="ConsPlusNormal"/>
              <w:jc w:val="center"/>
            </w:pPr>
            <w:r>
              <w:t>3</w:t>
            </w:r>
          </w:p>
        </w:tc>
      </w:tr>
    </w:tbl>
    <w:p w:rsidR="00723E00" w:rsidRDefault="00723E00"/>
    <w:p w:rsidR="008368EC" w:rsidRDefault="00520945" w:rsidP="00CE51FE">
      <w:pPr>
        <w:spacing w:after="0"/>
        <w:ind w:firstLine="708"/>
        <w:jc w:val="both"/>
      </w:pPr>
      <w:r>
        <w:t xml:space="preserve">Согласно </w:t>
      </w:r>
      <w:r w:rsidR="00A502A8">
        <w:t>приведенным</w:t>
      </w:r>
      <w:r>
        <w:t xml:space="preserve"> нормативам, ребенок </w:t>
      </w:r>
      <w:r w:rsidR="00A502A8">
        <w:t xml:space="preserve">3-7 лет должен </w:t>
      </w:r>
      <w:r w:rsidR="00A502A8" w:rsidRPr="00A502A8">
        <w:rPr>
          <w:b/>
        </w:rPr>
        <w:t>за неделю</w:t>
      </w:r>
      <w:r w:rsidR="00A502A8">
        <w:t xml:space="preserve"> получить </w:t>
      </w:r>
      <w:r w:rsidR="00A502A8" w:rsidRPr="00A502A8">
        <w:rPr>
          <w:b/>
        </w:rPr>
        <w:t xml:space="preserve">в составе различных блюд </w:t>
      </w:r>
      <w:r w:rsidR="00A502A8">
        <w:t xml:space="preserve">не менее 3 литров молока и кисломолочных продуктов, 280 г творога, </w:t>
      </w:r>
      <w:r w:rsidR="00A502A8">
        <w:t>7 яиц</w:t>
      </w:r>
      <w:r w:rsidR="00A502A8">
        <w:t>, рыбы 260 г, 385 г мяса, почти 1 кг картофеля и не менее 1,5 кг других овощей.</w:t>
      </w:r>
      <w:r w:rsidR="00CE51FE" w:rsidRPr="00CE51FE">
        <w:t xml:space="preserve"> </w:t>
      </w:r>
      <w:r w:rsidR="00CE51FE">
        <w:t xml:space="preserve">С учетом приведенных выше нормативов разработано действующее 20-дневное цикличное меню в детских садах. </w:t>
      </w:r>
    </w:p>
    <w:p w:rsidR="00520945" w:rsidRDefault="00A502A8" w:rsidP="00CE51FE">
      <w:pPr>
        <w:spacing w:after="0"/>
        <w:ind w:firstLine="708"/>
        <w:jc w:val="both"/>
      </w:pPr>
      <w:r>
        <w:t xml:space="preserve">Как показало проведенное в апреле 2025 года </w:t>
      </w:r>
      <w:r>
        <w:t>анкетирование по составу домашнего питания</w:t>
      </w:r>
      <w:r w:rsidR="00CE51FE">
        <w:t xml:space="preserve"> </w:t>
      </w:r>
      <w:r>
        <w:t xml:space="preserve">среди родителей воспитанников АН ДОО «Алмазик», </w:t>
      </w:r>
      <w:r w:rsidR="008368EC" w:rsidRPr="00F201B3">
        <w:rPr>
          <w:b/>
        </w:rPr>
        <w:t>только 38,8% детей регулярно получают дома необходимый ассортимент продуктов питания.</w:t>
      </w:r>
      <w:r>
        <w:t xml:space="preserve"> </w:t>
      </w:r>
    </w:p>
    <w:p w:rsidR="0076506B" w:rsidRDefault="0076506B" w:rsidP="00CE51FE">
      <w:pPr>
        <w:spacing w:after="0"/>
        <w:ind w:firstLine="708"/>
        <w:jc w:val="both"/>
      </w:pPr>
      <w:r>
        <w:t xml:space="preserve">По сравнению с предыдущим поколением, современные родители все реже занимаются приготовлением полноценных домашних блюд. На практике традиционная молочная каша заменяется </w:t>
      </w:r>
      <w:r>
        <w:t>«быстрыми завтраками»</w:t>
      </w:r>
      <w:r>
        <w:t xml:space="preserve"> (сладкие шарики, хлопья и т.д.), широко практикуется доставка готовых </w:t>
      </w:r>
      <w:r w:rsidR="00CE51FE">
        <w:t xml:space="preserve">«взрослых» </w:t>
      </w:r>
      <w:r>
        <w:t xml:space="preserve">блюд (пицца, картофель фри, курица во фритюре, </w:t>
      </w:r>
      <w:r w:rsidR="00CE51FE">
        <w:t xml:space="preserve">шашлык, </w:t>
      </w:r>
      <w:r>
        <w:t>суши</w:t>
      </w:r>
      <w:r w:rsidR="00F201B3">
        <w:t xml:space="preserve"> и др.</w:t>
      </w:r>
      <w:bookmarkStart w:id="0" w:name="_GoBack"/>
      <w:bookmarkEnd w:id="0"/>
      <w:r>
        <w:t xml:space="preserve">), </w:t>
      </w:r>
      <w:r w:rsidR="00CE51FE">
        <w:t xml:space="preserve">в результате чего «правильное» питание ребенка в садике резко отличается от домашнего, в связи с чем дети отказываются от многих </w:t>
      </w:r>
      <w:r w:rsidR="00F201B3">
        <w:t>полезных блюд детсадовского меню.</w:t>
      </w:r>
    </w:p>
    <w:p w:rsidR="0076506B" w:rsidRDefault="0076506B" w:rsidP="009A48B7">
      <w:pPr>
        <w:spacing w:after="0"/>
      </w:pPr>
    </w:p>
    <w:p w:rsidR="00520945" w:rsidRDefault="00520945" w:rsidP="00520945">
      <w:pPr>
        <w:pStyle w:val="ConsPlusNormal"/>
        <w:jc w:val="right"/>
        <w:outlineLvl w:val="1"/>
      </w:pPr>
      <w:r>
        <w:t>Приложение N 9</w:t>
      </w:r>
    </w:p>
    <w:p w:rsidR="00520945" w:rsidRDefault="00520945" w:rsidP="00520945">
      <w:pPr>
        <w:pStyle w:val="ConsPlusNormal"/>
        <w:jc w:val="right"/>
      </w:pPr>
      <w:r>
        <w:t>к СанПиН 2.3/2.4.3590-20</w:t>
      </w:r>
    </w:p>
    <w:p w:rsidR="00520945" w:rsidRDefault="00520945" w:rsidP="00520945">
      <w:pPr>
        <w:pStyle w:val="ConsPlusNormal"/>
        <w:jc w:val="both"/>
      </w:pPr>
    </w:p>
    <w:p w:rsidR="00520945" w:rsidRDefault="00520945" w:rsidP="00520945">
      <w:pPr>
        <w:pStyle w:val="ConsPlusTitle"/>
        <w:jc w:val="center"/>
      </w:pPr>
      <w:r>
        <w:t>МАССА ПОРЦИЙ ДЛЯ ДЕТЕЙ В ЗАВИСИМОСТИ</w:t>
      </w:r>
    </w:p>
    <w:p w:rsidR="00520945" w:rsidRDefault="00520945" w:rsidP="00520945">
      <w:pPr>
        <w:pStyle w:val="ConsPlusTitle"/>
        <w:jc w:val="center"/>
      </w:pPr>
      <w:r>
        <w:t>ОТ ВОЗРАСТА (В ГРАММАХ)</w:t>
      </w:r>
    </w:p>
    <w:p w:rsidR="00520945" w:rsidRDefault="00520945" w:rsidP="00520945">
      <w:pPr>
        <w:pStyle w:val="ConsPlusNormal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1418"/>
        <w:gridCol w:w="1276"/>
      </w:tblGrid>
      <w:tr w:rsidR="00520945" w:rsidTr="00CE51FE"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  <w:jc w:val="center"/>
            </w:pPr>
            <w:r>
              <w:t>Блюдо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  <w:jc w:val="center"/>
            </w:pPr>
            <w:r>
              <w:t>Масса порций</w:t>
            </w:r>
          </w:p>
        </w:tc>
      </w:tr>
      <w:tr w:rsidR="00520945" w:rsidTr="00CE51FE"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CE51FE" w:rsidP="007A1E67">
            <w:pPr>
              <w:pStyle w:val="ConsPlusNormal"/>
              <w:jc w:val="center"/>
            </w:pPr>
            <w:r>
              <w:t>1-3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  <w:jc w:val="center"/>
            </w:pPr>
            <w:r>
              <w:t>3 - 7 лет</w:t>
            </w:r>
          </w:p>
        </w:tc>
      </w:tr>
      <w:tr w:rsidR="00520945" w:rsidTr="00CE51F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</w:pPr>
            <w: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130 - 150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150 - 200</w:t>
            </w:r>
          </w:p>
        </w:tc>
      </w:tr>
      <w:tr w:rsidR="00520945" w:rsidTr="00CE51F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</w:pPr>
            <w:r>
              <w:t>Закуска (холодное блюдо) (салат, овощи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30 - 40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50 - 60</w:t>
            </w:r>
          </w:p>
        </w:tc>
      </w:tr>
      <w:tr w:rsidR="00520945" w:rsidTr="00CE51F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</w:pPr>
            <w:r>
              <w:t>Первое блюдо</w:t>
            </w:r>
            <w:r w:rsidR="00CE51FE">
              <w:t xml:space="preserve"> (суп)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150 - 180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180 - 200</w:t>
            </w:r>
          </w:p>
        </w:tc>
      </w:tr>
      <w:tr w:rsidR="00520945" w:rsidTr="00CE51F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</w:pPr>
            <w:r>
              <w:t>Второе блюдо (мясное, рыбное, блюдо из мяса птицы)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70 - 80</w:t>
            </w:r>
          </w:p>
        </w:tc>
      </w:tr>
      <w:tr w:rsidR="00520945" w:rsidTr="00CE51F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</w:pPr>
            <w:r>
              <w:t>Гарнир</w:t>
            </w:r>
            <w:r w:rsidR="00CE51FE">
              <w:t xml:space="preserve"> (овощи, каша)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110 - 120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130 - 150</w:t>
            </w:r>
          </w:p>
        </w:tc>
      </w:tr>
      <w:tr w:rsidR="00520945" w:rsidTr="00CE51F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</w:pPr>
            <w: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150 - 180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180 - 200</w:t>
            </w:r>
          </w:p>
        </w:tc>
      </w:tr>
      <w:tr w:rsidR="00520945" w:rsidTr="00CE51F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5" w:rsidRDefault="00520945" w:rsidP="007A1E67">
            <w:pPr>
              <w:pStyle w:val="ConsPlusNormal"/>
            </w:pPr>
            <w:r>
              <w:t>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5" w:rsidRDefault="00520945" w:rsidP="007A1E67">
            <w:pPr>
              <w:pStyle w:val="ConsPlusNormal"/>
              <w:jc w:val="center"/>
            </w:pPr>
            <w:r>
              <w:t>100</w:t>
            </w:r>
          </w:p>
        </w:tc>
      </w:tr>
    </w:tbl>
    <w:p w:rsidR="009A48B7" w:rsidRDefault="009A48B7" w:rsidP="009A48B7">
      <w:pPr>
        <w:spacing w:after="0"/>
      </w:pPr>
    </w:p>
    <w:p w:rsidR="00520945" w:rsidRDefault="00520945"/>
    <w:sectPr w:rsidR="0052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A4"/>
    <w:rsid w:val="003261F7"/>
    <w:rsid w:val="00520945"/>
    <w:rsid w:val="00612306"/>
    <w:rsid w:val="00723E00"/>
    <w:rsid w:val="0076506B"/>
    <w:rsid w:val="008368EC"/>
    <w:rsid w:val="008F6AA4"/>
    <w:rsid w:val="009A48B7"/>
    <w:rsid w:val="00A502A8"/>
    <w:rsid w:val="00CE51FE"/>
    <w:rsid w:val="00F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F06E"/>
  <w15:chartTrackingRefBased/>
  <w15:docId w15:val="{95910FBB-F662-455A-834B-0C7A2FEE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6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Махно</dc:creator>
  <cp:keywords/>
  <dc:description/>
  <cp:lastModifiedBy>Надежда Махно</cp:lastModifiedBy>
  <cp:revision>3</cp:revision>
  <dcterms:created xsi:type="dcterms:W3CDTF">2025-04-17T13:00:00Z</dcterms:created>
  <dcterms:modified xsi:type="dcterms:W3CDTF">2025-04-17T14:14:00Z</dcterms:modified>
</cp:coreProperties>
</file>